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CEDB8" w14:textId="77777777" w:rsidR="0080055A" w:rsidRDefault="00000000">
      <w:pPr>
        <w:spacing w:line="60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</w:t>
      </w:r>
    </w:p>
    <w:p w14:paraId="61586FE0" w14:textId="77777777" w:rsidR="0080055A" w:rsidRDefault="0080055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18C8E1E2" w14:textId="77777777" w:rsidR="0080055A" w:rsidRDefault="00000000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遂宁市文化馆2022年中秋节非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遗宣传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推广活动</w:t>
      </w:r>
      <w:r>
        <w:rPr>
          <w:rFonts w:ascii="Times New Roman" w:eastAsia="方正小标宋简体" w:hAnsi="Times New Roman"/>
          <w:sz w:val="44"/>
          <w:szCs w:val="44"/>
        </w:rPr>
        <w:t>比选评分汇总表</w:t>
      </w:r>
    </w:p>
    <w:p w14:paraId="6D8E5817" w14:textId="77777777" w:rsidR="0080055A" w:rsidRDefault="0080055A">
      <w:pPr>
        <w:spacing w:line="600" w:lineRule="exact"/>
        <w:ind w:firstLineChars="100" w:firstLine="320"/>
        <w:rPr>
          <w:rFonts w:ascii="Times New Roman" w:eastAsia="仿宋_GB2312" w:hAnsi="Times New Roman"/>
          <w:sz w:val="32"/>
          <w:szCs w:val="32"/>
        </w:rPr>
      </w:pPr>
    </w:p>
    <w:p w14:paraId="08D66504" w14:textId="77777777" w:rsidR="0080055A" w:rsidRDefault="00000000">
      <w:pPr>
        <w:spacing w:line="600" w:lineRule="exact"/>
        <w:ind w:firstLineChars="100" w:firstLine="320"/>
        <w:rPr>
          <w:rFonts w:ascii="Times New Roman" w:eastAsia="仿宋_GB2312" w:hAnsi="Times New Roman"/>
          <w:sz w:val="44"/>
          <w:szCs w:val="44"/>
        </w:rPr>
      </w:pPr>
      <w:r>
        <w:rPr>
          <w:rFonts w:ascii="Times New Roman" w:eastAsia="仿宋_GB2312" w:hAnsi="Times New Roman"/>
          <w:sz w:val="32"/>
          <w:szCs w:val="32"/>
        </w:rPr>
        <w:t>时间：</w:t>
      </w:r>
      <w:r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日</w:t>
      </w:r>
      <w:r>
        <w:rPr>
          <w:rFonts w:ascii="Times New Roman" w:eastAsia="仿宋_GB2312" w:hAnsi="Times New Roman"/>
          <w:sz w:val="32"/>
          <w:szCs w:val="32"/>
        </w:rPr>
        <w:t xml:space="preserve">                  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  </w:t>
      </w:r>
      <w:r>
        <w:rPr>
          <w:rFonts w:ascii="Times New Roman" w:eastAsia="仿宋_GB2312" w:hAnsi="Times New Roman"/>
          <w:sz w:val="32"/>
          <w:szCs w:val="32"/>
        </w:rPr>
        <w:t>地点：</w:t>
      </w:r>
      <w:r>
        <w:rPr>
          <w:rFonts w:ascii="Times New Roman" w:eastAsia="仿宋_GB2312" w:hAnsi="Times New Roman" w:hint="eastAsia"/>
          <w:sz w:val="32"/>
          <w:szCs w:val="32"/>
        </w:rPr>
        <w:t>遂宁市文化中心</w:t>
      </w:r>
      <w:r>
        <w:rPr>
          <w:rFonts w:ascii="Times New Roman" w:eastAsia="仿宋_GB2312" w:hAnsi="Times New Roman" w:hint="eastAsia"/>
          <w:sz w:val="32"/>
          <w:szCs w:val="32"/>
        </w:rPr>
        <w:t>A</w:t>
      </w:r>
      <w:r>
        <w:rPr>
          <w:rFonts w:ascii="Times New Roman" w:eastAsia="仿宋_GB2312" w:hAnsi="Times New Roman" w:hint="eastAsia"/>
          <w:sz w:val="32"/>
          <w:szCs w:val="32"/>
        </w:rPr>
        <w:t>区文化馆</w:t>
      </w:r>
      <w:r>
        <w:rPr>
          <w:rFonts w:ascii="Times New Roman" w:eastAsia="仿宋_GB2312" w:hAnsi="Times New Roman" w:hint="eastAsia"/>
          <w:sz w:val="32"/>
          <w:szCs w:val="32"/>
        </w:rPr>
        <w:t>421</w:t>
      </w:r>
      <w:r>
        <w:rPr>
          <w:rFonts w:ascii="Times New Roman" w:eastAsia="仿宋_GB2312" w:hAnsi="Times New Roman" w:hint="eastAsia"/>
          <w:sz w:val="32"/>
          <w:szCs w:val="32"/>
        </w:rPr>
        <w:t>室</w:t>
      </w:r>
    </w:p>
    <w:tbl>
      <w:tblPr>
        <w:tblpPr w:leftFromText="180" w:rightFromText="180" w:vertAnchor="text" w:horzAnchor="page" w:tblpX="1768" w:tblpY="5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1"/>
        <w:gridCol w:w="874"/>
        <w:gridCol w:w="1275"/>
        <w:gridCol w:w="1245"/>
        <w:gridCol w:w="1230"/>
        <w:gridCol w:w="1215"/>
        <w:gridCol w:w="1221"/>
        <w:gridCol w:w="1232"/>
        <w:gridCol w:w="1040"/>
      </w:tblGrid>
      <w:tr w:rsidR="0080055A" w14:paraId="755CEB78" w14:textId="77777777">
        <w:trPr>
          <w:trHeight w:val="1121"/>
        </w:trPr>
        <w:tc>
          <w:tcPr>
            <w:tcW w:w="4721" w:type="dxa"/>
            <w:vAlign w:val="center"/>
          </w:tcPr>
          <w:p w14:paraId="23EE0B45" w14:textId="77777777" w:rsidR="0080055A" w:rsidRDefault="00000000">
            <w:pPr>
              <w:spacing w:line="60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sz w:val="32"/>
                <w:szCs w:val="32"/>
              </w:rPr>
              <w:t>参与比选单位名称</w:t>
            </w:r>
          </w:p>
        </w:tc>
        <w:tc>
          <w:tcPr>
            <w:tcW w:w="874" w:type="dxa"/>
          </w:tcPr>
          <w:p w14:paraId="7E330E1C" w14:textId="77777777" w:rsidR="0080055A" w:rsidRDefault="00000000">
            <w:pPr>
              <w:spacing w:line="60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sz w:val="32"/>
                <w:szCs w:val="32"/>
              </w:rPr>
              <w:t>抽签</w:t>
            </w:r>
          </w:p>
          <w:p w14:paraId="07B14348" w14:textId="77777777" w:rsidR="0080055A" w:rsidRDefault="00000000">
            <w:pPr>
              <w:spacing w:line="60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sz w:val="32"/>
                <w:szCs w:val="32"/>
              </w:rPr>
              <w:t>顺序</w:t>
            </w:r>
          </w:p>
        </w:tc>
        <w:tc>
          <w:tcPr>
            <w:tcW w:w="1275" w:type="dxa"/>
            <w:vAlign w:val="center"/>
          </w:tcPr>
          <w:p w14:paraId="366EE56B" w14:textId="77777777" w:rsidR="0080055A" w:rsidRDefault="00000000">
            <w:pPr>
              <w:spacing w:line="6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评委</w:t>
            </w: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45" w:type="dxa"/>
            <w:vAlign w:val="center"/>
          </w:tcPr>
          <w:p w14:paraId="5763FF8E" w14:textId="77777777" w:rsidR="0080055A" w:rsidRDefault="00000000">
            <w:pPr>
              <w:spacing w:line="6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评委</w:t>
            </w: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30" w:type="dxa"/>
            <w:vAlign w:val="center"/>
          </w:tcPr>
          <w:p w14:paraId="324FC194" w14:textId="77777777" w:rsidR="0080055A" w:rsidRDefault="00000000">
            <w:pPr>
              <w:spacing w:line="6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评委</w:t>
            </w: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15" w:type="dxa"/>
            <w:vAlign w:val="center"/>
          </w:tcPr>
          <w:p w14:paraId="38C2202F" w14:textId="77777777" w:rsidR="0080055A" w:rsidRDefault="00000000">
            <w:pPr>
              <w:spacing w:line="6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评委</w:t>
            </w: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21" w:type="dxa"/>
            <w:vAlign w:val="center"/>
          </w:tcPr>
          <w:p w14:paraId="0A59879D" w14:textId="77777777" w:rsidR="0080055A" w:rsidRDefault="00000000">
            <w:pPr>
              <w:spacing w:line="6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评委</w:t>
            </w: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32" w:type="dxa"/>
            <w:tcBorders>
              <w:right w:val="single" w:sz="4" w:space="0" w:color="auto"/>
            </w:tcBorders>
            <w:vAlign w:val="center"/>
          </w:tcPr>
          <w:p w14:paraId="27B45207" w14:textId="77777777" w:rsidR="0080055A" w:rsidRDefault="00000000">
            <w:pPr>
              <w:spacing w:line="60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sz w:val="32"/>
                <w:szCs w:val="32"/>
              </w:rPr>
              <w:t>总分</w:t>
            </w:r>
          </w:p>
        </w:tc>
        <w:tc>
          <w:tcPr>
            <w:tcW w:w="1040" w:type="dxa"/>
            <w:tcBorders>
              <w:right w:val="single" w:sz="4" w:space="0" w:color="auto"/>
            </w:tcBorders>
            <w:vAlign w:val="center"/>
          </w:tcPr>
          <w:p w14:paraId="4BBB8EAA" w14:textId="77777777" w:rsidR="0080055A" w:rsidRDefault="00000000">
            <w:pPr>
              <w:spacing w:line="6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名次</w:t>
            </w:r>
          </w:p>
        </w:tc>
      </w:tr>
      <w:tr w:rsidR="0080055A" w14:paraId="2146A6A3" w14:textId="77777777">
        <w:trPr>
          <w:trHeight w:val="499"/>
        </w:trPr>
        <w:tc>
          <w:tcPr>
            <w:tcW w:w="4721" w:type="dxa"/>
          </w:tcPr>
          <w:p w14:paraId="08C24106" w14:textId="77777777" w:rsidR="0080055A" w:rsidRDefault="0000000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遂宁市那家广告有限责任公司</w:t>
            </w:r>
          </w:p>
        </w:tc>
        <w:tc>
          <w:tcPr>
            <w:tcW w:w="874" w:type="dxa"/>
            <w:vAlign w:val="center"/>
          </w:tcPr>
          <w:p w14:paraId="1F454259" w14:textId="77777777" w:rsidR="0080055A" w:rsidRDefault="0000000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2</w:t>
            </w:r>
          </w:p>
        </w:tc>
        <w:tc>
          <w:tcPr>
            <w:tcW w:w="1275" w:type="dxa"/>
            <w:vAlign w:val="center"/>
          </w:tcPr>
          <w:p w14:paraId="3F0F0887" w14:textId="77777777" w:rsidR="0080055A" w:rsidRDefault="0000000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84.46</w:t>
            </w:r>
          </w:p>
        </w:tc>
        <w:tc>
          <w:tcPr>
            <w:tcW w:w="1245" w:type="dxa"/>
            <w:vAlign w:val="center"/>
          </w:tcPr>
          <w:p w14:paraId="3EC705B9" w14:textId="77777777" w:rsidR="0080055A" w:rsidRDefault="0000000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85.46</w:t>
            </w:r>
          </w:p>
        </w:tc>
        <w:tc>
          <w:tcPr>
            <w:tcW w:w="1230" w:type="dxa"/>
            <w:vAlign w:val="center"/>
          </w:tcPr>
          <w:p w14:paraId="74336C83" w14:textId="77777777" w:rsidR="0080055A" w:rsidRDefault="0000000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75.46</w:t>
            </w:r>
          </w:p>
        </w:tc>
        <w:tc>
          <w:tcPr>
            <w:tcW w:w="1215" w:type="dxa"/>
            <w:vAlign w:val="center"/>
          </w:tcPr>
          <w:p w14:paraId="73D6C36A" w14:textId="77777777" w:rsidR="0080055A" w:rsidRDefault="0000000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85.96</w:t>
            </w:r>
          </w:p>
        </w:tc>
        <w:tc>
          <w:tcPr>
            <w:tcW w:w="1221" w:type="dxa"/>
            <w:vAlign w:val="center"/>
          </w:tcPr>
          <w:p w14:paraId="1113B405" w14:textId="77777777" w:rsidR="0080055A" w:rsidRDefault="0000000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90.46</w:t>
            </w:r>
          </w:p>
        </w:tc>
        <w:tc>
          <w:tcPr>
            <w:tcW w:w="1232" w:type="dxa"/>
            <w:tcBorders>
              <w:right w:val="single" w:sz="4" w:space="0" w:color="auto"/>
            </w:tcBorders>
            <w:vAlign w:val="center"/>
          </w:tcPr>
          <w:p w14:paraId="3BEDD6B1" w14:textId="77777777" w:rsidR="0080055A" w:rsidRDefault="0000000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421.8</w:t>
            </w:r>
          </w:p>
        </w:tc>
        <w:tc>
          <w:tcPr>
            <w:tcW w:w="1040" w:type="dxa"/>
            <w:tcBorders>
              <w:right w:val="single" w:sz="4" w:space="0" w:color="auto"/>
            </w:tcBorders>
            <w:vAlign w:val="center"/>
          </w:tcPr>
          <w:p w14:paraId="2E522AF4" w14:textId="77777777" w:rsidR="0080055A" w:rsidRDefault="0000000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2</w:t>
            </w:r>
          </w:p>
        </w:tc>
      </w:tr>
      <w:tr w:rsidR="0080055A" w14:paraId="6E5145D8" w14:textId="77777777">
        <w:trPr>
          <w:trHeight w:val="360"/>
        </w:trPr>
        <w:tc>
          <w:tcPr>
            <w:tcW w:w="4721" w:type="dxa"/>
          </w:tcPr>
          <w:p w14:paraId="2E738672" w14:textId="77777777" w:rsidR="0080055A" w:rsidRDefault="0000000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四川傲龙影视文化</w:t>
            </w:r>
            <w:proofErr w:type="gramEnd"/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传媒有限公司</w:t>
            </w:r>
          </w:p>
        </w:tc>
        <w:tc>
          <w:tcPr>
            <w:tcW w:w="874" w:type="dxa"/>
            <w:vAlign w:val="center"/>
          </w:tcPr>
          <w:p w14:paraId="20F984FB" w14:textId="77777777" w:rsidR="0080055A" w:rsidRDefault="0000000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</w:t>
            </w:r>
          </w:p>
        </w:tc>
        <w:tc>
          <w:tcPr>
            <w:tcW w:w="1275" w:type="dxa"/>
            <w:vAlign w:val="center"/>
          </w:tcPr>
          <w:p w14:paraId="1F6F4230" w14:textId="77777777" w:rsidR="0080055A" w:rsidRDefault="0000000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90</w:t>
            </w:r>
          </w:p>
        </w:tc>
        <w:tc>
          <w:tcPr>
            <w:tcW w:w="1245" w:type="dxa"/>
            <w:vAlign w:val="center"/>
          </w:tcPr>
          <w:p w14:paraId="0A4AFD56" w14:textId="77777777" w:rsidR="0080055A" w:rsidRDefault="0000000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94</w:t>
            </w:r>
          </w:p>
        </w:tc>
        <w:tc>
          <w:tcPr>
            <w:tcW w:w="1230" w:type="dxa"/>
            <w:vAlign w:val="center"/>
          </w:tcPr>
          <w:p w14:paraId="79E5942C" w14:textId="77777777" w:rsidR="0080055A" w:rsidRDefault="0000000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81</w:t>
            </w:r>
          </w:p>
        </w:tc>
        <w:tc>
          <w:tcPr>
            <w:tcW w:w="1215" w:type="dxa"/>
            <w:vAlign w:val="center"/>
          </w:tcPr>
          <w:p w14:paraId="77724435" w14:textId="77777777" w:rsidR="0080055A" w:rsidRDefault="0000000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90</w:t>
            </w:r>
          </w:p>
        </w:tc>
        <w:tc>
          <w:tcPr>
            <w:tcW w:w="1221" w:type="dxa"/>
            <w:vAlign w:val="center"/>
          </w:tcPr>
          <w:p w14:paraId="75AF9891" w14:textId="77777777" w:rsidR="0080055A" w:rsidRDefault="0000000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88</w:t>
            </w:r>
          </w:p>
        </w:tc>
        <w:tc>
          <w:tcPr>
            <w:tcW w:w="1232" w:type="dxa"/>
            <w:tcBorders>
              <w:right w:val="single" w:sz="4" w:space="0" w:color="auto"/>
            </w:tcBorders>
            <w:vAlign w:val="center"/>
          </w:tcPr>
          <w:p w14:paraId="6C7CE17E" w14:textId="77777777" w:rsidR="0080055A" w:rsidRDefault="0000000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443</w:t>
            </w:r>
          </w:p>
        </w:tc>
        <w:tc>
          <w:tcPr>
            <w:tcW w:w="1040" w:type="dxa"/>
            <w:tcBorders>
              <w:right w:val="single" w:sz="4" w:space="0" w:color="auto"/>
            </w:tcBorders>
            <w:vAlign w:val="center"/>
          </w:tcPr>
          <w:p w14:paraId="0DE3917E" w14:textId="77777777" w:rsidR="0080055A" w:rsidRDefault="0000000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</w:t>
            </w:r>
          </w:p>
        </w:tc>
      </w:tr>
      <w:tr w:rsidR="0080055A" w14:paraId="5E3792D9" w14:textId="77777777">
        <w:trPr>
          <w:trHeight w:val="589"/>
        </w:trPr>
        <w:tc>
          <w:tcPr>
            <w:tcW w:w="4721" w:type="dxa"/>
          </w:tcPr>
          <w:p w14:paraId="3EF15CB7" w14:textId="77777777" w:rsidR="0080055A" w:rsidRDefault="0000000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四川知创文化</w:t>
            </w:r>
            <w:proofErr w:type="gramEnd"/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传播有限公司</w:t>
            </w:r>
          </w:p>
        </w:tc>
        <w:tc>
          <w:tcPr>
            <w:tcW w:w="874" w:type="dxa"/>
            <w:vAlign w:val="center"/>
          </w:tcPr>
          <w:p w14:paraId="4C7EAC06" w14:textId="77777777" w:rsidR="0080055A" w:rsidRDefault="0000000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3</w:t>
            </w:r>
          </w:p>
        </w:tc>
        <w:tc>
          <w:tcPr>
            <w:tcW w:w="1275" w:type="dxa"/>
            <w:vAlign w:val="center"/>
          </w:tcPr>
          <w:p w14:paraId="329A5053" w14:textId="77777777" w:rsidR="0080055A" w:rsidRDefault="0000000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81.37</w:t>
            </w:r>
          </w:p>
        </w:tc>
        <w:tc>
          <w:tcPr>
            <w:tcW w:w="1245" w:type="dxa"/>
            <w:vAlign w:val="center"/>
          </w:tcPr>
          <w:p w14:paraId="65085A70" w14:textId="77777777" w:rsidR="0080055A" w:rsidRDefault="0000000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81.37</w:t>
            </w:r>
          </w:p>
        </w:tc>
        <w:tc>
          <w:tcPr>
            <w:tcW w:w="1230" w:type="dxa"/>
            <w:vAlign w:val="center"/>
          </w:tcPr>
          <w:p w14:paraId="0C82762C" w14:textId="77777777" w:rsidR="0080055A" w:rsidRDefault="0000000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70.37</w:t>
            </w:r>
          </w:p>
        </w:tc>
        <w:tc>
          <w:tcPr>
            <w:tcW w:w="1215" w:type="dxa"/>
            <w:vAlign w:val="center"/>
          </w:tcPr>
          <w:p w14:paraId="03FC36A7" w14:textId="77777777" w:rsidR="0080055A" w:rsidRDefault="0000000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77.37</w:t>
            </w:r>
          </w:p>
        </w:tc>
        <w:tc>
          <w:tcPr>
            <w:tcW w:w="1221" w:type="dxa"/>
            <w:vAlign w:val="center"/>
          </w:tcPr>
          <w:p w14:paraId="7DC94EC6" w14:textId="77777777" w:rsidR="0080055A" w:rsidRDefault="0000000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92.37</w:t>
            </w:r>
          </w:p>
        </w:tc>
        <w:tc>
          <w:tcPr>
            <w:tcW w:w="1232" w:type="dxa"/>
            <w:tcBorders>
              <w:right w:val="single" w:sz="4" w:space="0" w:color="auto"/>
            </w:tcBorders>
            <w:vAlign w:val="center"/>
          </w:tcPr>
          <w:p w14:paraId="2EE00548" w14:textId="77777777" w:rsidR="0080055A" w:rsidRDefault="0000000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402.85</w:t>
            </w:r>
          </w:p>
        </w:tc>
        <w:tc>
          <w:tcPr>
            <w:tcW w:w="1040" w:type="dxa"/>
            <w:tcBorders>
              <w:right w:val="single" w:sz="4" w:space="0" w:color="auto"/>
            </w:tcBorders>
            <w:vAlign w:val="center"/>
          </w:tcPr>
          <w:p w14:paraId="63375EAA" w14:textId="77777777" w:rsidR="0080055A" w:rsidRDefault="0000000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3</w:t>
            </w:r>
          </w:p>
        </w:tc>
      </w:tr>
    </w:tbl>
    <w:p w14:paraId="150968AD" w14:textId="77777777" w:rsidR="0080055A" w:rsidRDefault="0080055A">
      <w:pPr>
        <w:spacing w:line="600" w:lineRule="exact"/>
        <w:ind w:firstLineChars="100" w:firstLine="320"/>
        <w:jc w:val="left"/>
        <w:rPr>
          <w:rFonts w:ascii="Times New Roman" w:eastAsia="仿宋_GB2312" w:hAnsi="Times New Roman"/>
          <w:sz w:val="32"/>
          <w:szCs w:val="32"/>
        </w:rPr>
      </w:pPr>
    </w:p>
    <w:p w14:paraId="25016028" w14:textId="77777777" w:rsidR="0080055A" w:rsidRDefault="0080055A">
      <w:pPr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14:paraId="40D2B7EC" w14:textId="77777777" w:rsidR="0080055A" w:rsidRDefault="0080055A">
      <w:pPr>
        <w:pStyle w:val="a0"/>
        <w:spacing w:line="520" w:lineRule="exact"/>
      </w:pPr>
    </w:p>
    <w:sectPr w:rsidR="0080055A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14866" w14:textId="77777777" w:rsidR="00B44C83" w:rsidRDefault="00B44C83" w:rsidP="00750C5F">
      <w:r>
        <w:separator/>
      </w:r>
    </w:p>
  </w:endnote>
  <w:endnote w:type="continuationSeparator" w:id="0">
    <w:p w14:paraId="0C03A6A9" w14:textId="77777777" w:rsidR="00B44C83" w:rsidRDefault="00B44C83" w:rsidP="0075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00"/>
    <w:family w:val="auto"/>
    <w:pitch w:val="default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3DD01" w14:textId="77777777" w:rsidR="00B44C83" w:rsidRDefault="00B44C83" w:rsidP="00750C5F">
      <w:r>
        <w:separator/>
      </w:r>
    </w:p>
  </w:footnote>
  <w:footnote w:type="continuationSeparator" w:id="0">
    <w:p w14:paraId="12F39C15" w14:textId="77777777" w:rsidR="00B44C83" w:rsidRDefault="00B44C83" w:rsidP="00750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OTg5N2RlNjI2NzA3NDBkYjY2NmQ1ZTViMGQxZGFmMGQifQ=="/>
  </w:docVars>
  <w:rsids>
    <w:rsidRoot w:val="0080055A"/>
    <w:rsid w:val="F679AFC3"/>
    <w:rsid w:val="F7FD48A0"/>
    <w:rsid w:val="F9FFC471"/>
    <w:rsid w:val="FF77A0BC"/>
    <w:rsid w:val="00750C5F"/>
    <w:rsid w:val="0080055A"/>
    <w:rsid w:val="00B44C83"/>
    <w:rsid w:val="1223230F"/>
    <w:rsid w:val="2B045AB3"/>
    <w:rsid w:val="32C27EE3"/>
    <w:rsid w:val="4EE24B03"/>
    <w:rsid w:val="55FAF5E4"/>
    <w:rsid w:val="6FE5C16E"/>
    <w:rsid w:val="7BFC7678"/>
    <w:rsid w:val="B2FB592A"/>
    <w:rsid w:val="BDFDADB6"/>
    <w:rsid w:val="D4DF92A1"/>
    <w:rsid w:val="DFB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213FA"/>
  <w15:docId w15:val="{0DE75AF7-C993-4153-80FE-D0965794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罗韵</dc:creator>
  <cp:lastModifiedBy>zy L</cp:lastModifiedBy>
  <cp:revision>4</cp:revision>
  <cp:lastPrinted>2021-09-02T23:46:00Z</cp:lastPrinted>
  <dcterms:created xsi:type="dcterms:W3CDTF">2019-12-08T10:04:00Z</dcterms:created>
  <dcterms:modified xsi:type="dcterms:W3CDTF">2022-09-05T03:49:00Z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9453E207414BF8C104E12D6141A1DDF2</vt:lpwstr>
  </property>
</Properties>
</file>